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A5DE9" w:rsidR="002A26C7" w:rsidP="00A132AC" w:rsidRDefault="006541C6" w14:paraId="24AB360E" w14:textId="08C474B6">
      <w:pPr>
        <w:spacing w:line="276" w:lineRule="auto"/>
        <w:rPr>
          <w:rFonts w:ascii="Trebuchet MS" w:hAnsi="Trebuchet MS" w:cs="Arial"/>
          <w:bCs/>
          <w:sz w:val="36"/>
          <w:szCs w:val="36"/>
        </w:rPr>
      </w:pPr>
      <w:r w:rsidRPr="00BA5DE9">
        <w:rPr>
          <w:rFonts w:ascii="Trebuchet MS" w:hAnsi="Trebuchet MS" w:cs="Arial"/>
          <w:bCs/>
          <w:sz w:val="36"/>
          <w:szCs w:val="36"/>
        </w:rPr>
        <w:t>Local Leadership Board Member</w:t>
      </w:r>
      <w:r w:rsidRPr="00BA5DE9" w:rsidR="00F027B3">
        <w:rPr>
          <w:rFonts w:ascii="Trebuchet MS" w:hAnsi="Trebuchet MS" w:cs="Arial"/>
          <w:bCs/>
          <w:sz w:val="36"/>
          <w:szCs w:val="36"/>
        </w:rPr>
        <w:t xml:space="preserve"> Role </w:t>
      </w:r>
      <w:r w:rsidRPr="00BA5DE9" w:rsidR="006B7BB0">
        <w:rPr>
          <w:rFonts w:ascii="Trebuchet MS" w:hAnsi="Trebuchet MS" w:cs="Arial"/>
          <w:bCs/>
          <w:sz w:val="36"/>
          <w:szCs w:val="36"/>
        </w:rPr>
        <w:t>D</w:t>
      </w:r>
      <w:r w:rsidRPr="00BA5DE9" w:rsidR="00F027B3">
        <w:rPr>
          <w:rFonts w:ascii="Trebuchet MS" w:hAnsi="Trebuchet MS" w:cs="Arial"/>
          <w:bCs/>
          <w:sz w:val="36"/>
          <w:szCs w:val="36"/>
        </w:rPr>
        <w:t xml:space="preserve">escription </w:t>
      </w:r>
    </w:p>
    <w:p w:rsidRPr="00620474" w:rsidR="002A26C7" w:rsidP="002A26C7" w:rsidRDefault="002A26C7" w14:paraId="57456F0E" w14:textId="77777777">
      <w:pPr>
        <w:spacing w:line="276" w:lineRule="auto"/>
        <w:rPr>
          <w:rFonts w:ascii="Trebuchet MS" w:hAnsi="Trebuchet MS" w:cs="Arial"/>
          <w:b/>
          <w:sz w:val="22"/>
          <w:szCs w:val="22"/>
        </w:rPr>
      </w:pPr>
    </w:p>
    <w:p w:rsidR="002A26C7" w:rsidP="7A043D65" w:rsidRDefault="002A26C7" w14:paraId="1DC2603A" w14:textId="44BC4AFD">
      <w:pPr>
        <w:spacing w:line="276" w:lineRule="auto"/>
        <w:ind w:right="3"/>
        <w:rPr>
          <w:rFonts w:ascii="Trebuchet MS" w:hAnsi="Trebuchet MS" w:cs="Arial"/>
          <w:sz w:val="28"/>
          <w:szCs w:val="28"/>
        </w:rPr>
      </w:pPr>
      <w:r w:rsidRPr="00BA5DE9">
        <w:rPr>
          <w:rFonts w:ascii="Trebuchet MS" w:hAnsi="Trebuchet MS" w:cs="Arial"/>
          <w:sz w:val="28"/>
          <w:szCs w:val="28"/>
        </w:rPr>
        <w:t xml:space="preserve">About Healthwatch </w:t>
      </w:r>
      <w:r w:rsidRPr="00BA5DE9" w:rsidR="20606488">
        <w:rPr>
          <w:rFonts w:ascii="Trebuchet MS" w:hAnsi="Trebuchet MS" w:cs="Arial"/>
          <w:sz w:val="28"/>
          <w:szCs w:val="28"/>
        </w:rPr>
        <w:t>Slough</w:t>
      </w:r>
    </w:p>
    <w:p w:rsidRPr="00BA5DE9" w:rsidR="00BA5DE9" w:rsidP="7A043D65" w:rsidRDefault="00BA5DE9" w14:paraId="0695B50A" w14:textId="77777777">
      <w:pPr>
        <w:spacing w:line="276" w:lineRule="auto"/>
        <w:ind w:right="3"/>
        <w:rPr>
          <w:rFonts w:ascii="Trebuchet MS" w:hAnsi="Trebuchet MS" w:cs="Arial"/>
          <w:sz w:val="22"/>
          <w:szCs w:val="22"/>
        </w:rPr>
      </w:pPr>
    </w:p>
    <w:p w:rsidRPr="00620474" w:rsidR="002A26C7" w:rsidP="00BA5DE9" w:rsidRDefault="002A26C7" w14:paraId="44F25960" w14:textId="31C190E5">
      <w:pPr>
        <w:spacing w:line="276" w:lineRule="auto"/>
        <w:jc w:val="both"/>
        <w:rPr>
          <w:rFonts w:ascii="Trebuchet MS" w:hAnsi="Trebuchet MS"/>
          <w:sz w:val="22"/>
          <w:szCs w:val="22"/>
        </w:rPr>
      </w:pPr>
      <w:r w:rsidRPr="725685D6">
        <w:rPr>
          <w:rFonts w:ascii="Trebuchet MS" w:hAnsi="Trebuchet MS"/>
          <w:sz w:val="22"/>
          <w:szCs w:val="22"/>
        </w:rPr>
        <w:t xml:space="preserve">Healthwatch </w:t>
      </w:r>
      <w:r w:rsidRPr="725685D6" w:rsidR="50C87204">
        <w:rPr>
          <w:rFonts w:ascii="Trebuchet MS" w:hAnsi="Trebuchet MS"/>
          <w:sz w:val="22"/>
          <w:szCs w:val="22"/>
        </w:rPr>
        <w:t>Slough</w:t>
      </w:r>
      <w:r w:rsidRPr="725685D6">
        <w:rPr>
          <w:rFonts w:ascii="Trebuchet MS" w:hAnsi="Trebuchet MS"/>
          <w:sz w:val="22"/>
          <w:szCs w:val="22"/>
        </w:rPr>
        <w:t xml:space="preserve"> are the independent champion for people using local health and social care services in </w:t>
      </w:r>
      <w:r w:rsidRPr="725685D6" w:rsidR="31121849">
        <w:rPr>
          <w:rFonts w:ascii="Trebuchet MS" w:hAnsi="Trebuchet MS"/>
          <w:sz w:val="22"/>
          <w:szCs w:val="22"/>
        </w:rPr>
        <w:t>Slough</w:t>
      </w:r>
      <w:r w:rsidRPr="725685D6">
        <w:rPr>
          <w:rFonts w:ascii="Trebuchet MS" w:hAnsi="Trebuchet MS"/>
          <w:sz w:val="22"/>
          <w:szCs w:val="22"/>
        </w:rPr>
        <w:t xml:space="preserve">. We listen to what people like about services and what they think </w:t>
      </w:r>
      <w:r w:rsidRPr="725685D6" w:rsidR="00C703BB">
        <w:rPr>
          <w:rFonts w:ascii="Trebuchet MS" w:hAnsi="Trebuchet MS"/>
          <w:sz w:val="22"/>
          <w:szCs w:val="22"/>
        </w:rPr>
        <w:t>could be</w:t>
      </w:r>
      <w:r w:rsidRPr="725685D6">
        <w:rPr>
          <w:rFonts w:ascii="Trebuchet MS" w:hAnsi="Trebuchet MS"/>
          <w:sz w:val="22"/>
          <w:szCs w:val="22"/>
        </w:rPr>
        <w:t xml:space="preserve"> improved and share their views with those with the power to make change happen. </w:t>
      </w:r>
    </w:p>
    <w:p w:rsidR="00BA5DE9" w:rsidP="00BA5DE9" w:rsidRDefault="00BA5DE9" w14:paraId="470ED252" w14:textId="77777777">
      <w:pPr>
        <w:spacing w:line="276" w:lineRule="auto"/>
        <w:jc w:val="both"/>
        <w:rPr>
          <w:rFonts w:ascii="Trebuchet MS" w:hAnsi="Trebuchet MS"/>
          <w:sz w:val="22"/>
          <w:szCs w:val="22"/>
        </w:rPr>
      </w:pPr>
    </w:p>
    <w:p w:rsidRPr="00620474" w:rsidR="002A26C7" w:rsidP="00BA5DE9" w:rsidRDefault="002A26C7" w14:paraId="7592B866" w14:textId="759CB8AA">
      <w:pPr>
        <w:spacing w:line="276" w:lineRule="auto"/>
        <w:jc w:val="both"/>
        <w:rPr>
          <w:rFonts w:ascii="Trebuchet MS" w:hAnsi="Trebuchet MS"/>
          <w:sz w:val="22"/>
          <w:szCs w:val="22"/>
        </w:rPr>
      </w:pPr>
      <w:r w:rsidRPr="00620474">
        <w:rPr>
          <w:rFonts w:ascii="Trebuchet MS" w:hAnsi="Trebuchet MS"/>
          <w:sz w:val="22"/>
          <w:szCs w:val="22"/>
        </w:rPr>
        <w:t xml:space="preserve">We also share them with Healthwatch England, the national body, to help improve the quality of services across the country. </w:t>
      </w:r>
      <w:r w:rsidRPr="725685D6">
        <w:rPr>
          <w:rFonts w:ascii="Trebuchet MS" w:hAnsi="Trebuchet MS"/>
          <w:sz w:val="22"/>
          <w:szCs w:val="22"/>
        </w:rPr>
        <w:t xml:space="preserve">Our sole purpose is to help make care better for people living in </w:t>
      </w:r>
      <w:r w:rsidRPr="725685D6" w:rsidR="05CE71EF">
        <w:rPr>
          <w:rFonts w:ascii="Trebuchet MS" w:hAnsi="Trebuchet MS"/>
          <w:sz w:val="22"/>
          <w:szCs w:val="22"/>
        </w:rPr>
        <w:t>Slough</w:t>
      </w:r>
      <w:r w:rsidRPr="725685D6">
        <w:rPr>
          <w:rFonts w:ascii="Trebuchet MS" w:hAnsi="Trebuchet MS"/>
          <w:sz w:val="22"/>
          <w:szCs w:val="22"/>
        </w:rPr>
        <w:t xml:space="preserve">. </w:t>
      </w:r>
    </w:p>
    <w:p w:rsidR="00B62882" w:rsidP="002A26C7" w:rsidRDefault="00B62882" w14:paraId="216D2AD6" w14:textId="77777777">
      <w:pPr>
        <w:spacing w:line="276" w:lineRule="auto"/>
        <w:rPr>
          <w:rFonts w:ascii="Trebuchet MS" w:hAnsi="Trebuchet MS"/>
          <w:sz w:val="22"/>
          <w:szCs w:val="22"/>
        </w:rPr>
      </w:pPr>
    </w:p>
    <w:p w:rsidRPr="002119AA" w:rsidR="002119AA" w:rsidP="00BA5DE9" w:rsidRDefault="002119AA" w14:paraId="0009AE63" w14:textId="79B6E209">
      <w:pPr>
        <w:pStyle w:val="Standard"/>
        <w:jc w:val="both"/>
        <w:rPr>
          <w:rFonts w:ascii="Trebuchet MS" w:hAnsi="Trebuchet MS"/>
          <w:sz w:val="22"/>
          <w:szCs w:val="22"/>
        </w:rPr>
      </w:pPr>
      <w:r w:rsidRPr="0296F776" w:rsidR="002119AA">
        <w:rPr>
          <w:rFonts w:ascii="Trebuchet MS" w:hAnsi="Trebuchet MS"/>
          <w:sz w:val="22"/>
          <w:szCs w:val="22"/>
        </w:rPr>
        <w:t xml:space="preserve">Our staff and volunteer team play a significant role in the wide range of our activities and projects. More information about Healthwatch </w:t>
      </w:r>
      <w:r w:rsidRPr="0296F776" w:rsidR="10725CC8">
        <w:rPr>
          <w:rFonts w:ascii="Trebuchet MS" w:hAnsi="Trebuchet MS"/>
          <w:sz w:val="22"/>
          <w:szCs w:val="22"/>
        </w:rPr>
        <w:t>Slough</w:t>
      </w:r>
      <w:r w:rsidRPr="0296F776" w:rsidR="002119AA">
        <w:rPr>
          <w:rFonts w:ascii="Trebuchet MS" w:hAnsi="Trebuchet MS"/>
          <w:sz w:val="22"/>
          <w:szCs w:val="22"/>
        </w:rPr>
        <w:t xml:space="preserve"> can be found on our website: </w:t>
      </w:r>
      <w:hyperlink r:id="R7829443f043a4c68">
        <w:r w:rsidRPr="0296F776" w:rsidR="002119AA">
          <w:rPr>
            <w:rStyle w:val="Hyperlink"/>
            <w:rFonts w:ascii="Trebuchet MS" w:hAnsi="Trebuchet MS"/>
            <w:sz w:val="22"/>
            <w:szCs w:val="22"/>
          </w:rPr>
          <w:t>healthwatch</w:t>
        </w:r>
        <w:r w:rsidRPr="0296F776" w:rsidR="6D848A5F">
          <w:rPr>
            <w:rStyle w:val="Hyperlink"/>
            <w:rFonts w:ascii="Trebuchet MS" w:hAnsi="Trebuchet MS"/>
            <w:sz w:val="22"/>
            <w:szCs w:val="22"/>
          </w:rPr>
          <w:t>slou</w:t>
        </w:r>
        <w:r w:rsidRPr="0296F776" w:rsidR="6D848A5F">
          <w:rPr>
            <w:rStyle w:val="Hyperlink"/>
            <w:rFonts w:ascii="Trebuchet MS" w:hAnsi="Trebuchet MS"/>
            <w:sz w:val="22"/>
            <w:szCs w:val="22"/>
          </w:rPr>
          <w:t>g</w:t>
        </w:r>
        <w:r w:rsidRPr="0296F776" w:rsidR="6D848A5F">
          <w:rPr>
            <w:rStyle w:val="Hyperlink"/>
            <w:rFonts w:ascii="Trebuchet MS" w:hAnsi="Trebuchet MS"/>
            <w:sz w:val="22"/>
            <w:szCs w:val="22"/>
          </w:rPr>
          <w:t>h</w:t>
        </w:r>
        <w:r w:rsidRPr="0296F776" w:rsidR="002119AA">
          <w:rPr>
            <w:rStyle w:val="Hyperlink"/>
            <w:rFonts w:ascii="Trebuchet MS" w:hAnsi="Trebuchet MS"/>
            <w:sz w:val="22"/>
            <w:szCs w:val="22"/>
          </w:rPr>
          <w:t>.co.uk</w:t>
        </w:r>
      </w:hyperlink>
      <w:r w:rsidRPr="0296F776" w:rsidR="002119AA">
        <w:rPr>
          <w:rFonts w:ascii="Trebuchet MS" w:hAnsi="Trebuchet MS"/>
          <w:sz w:val="22"/>
          <w:szCs w:val="22"/>
        </w:rPr>
        <w:t xml:space="preserve"> </w:t>
      </w:r>
    </w:p>
    <w:p w:rsidR="002A26C7" w:rsidP="002A26C7" w:rsidRDefault="002A26C7" w14:paraId="0DDC79BB" w14:textId="417E7AC9">
      <w:pPr>
        <w:spacing w:line="276" w:lineRule="auto"/>
        <w:rPr>
          <w:rFonts w:ascii="Trebuchet MS" w:hAnsi="Trebuchet MS" w:cs="Arial"/>
          <w:b/>
          <w:sz w:val="22"/>
          <w:szCs w:val="22"/>
        </w:rPr>
      </w:pPr>
    </w:p>
    <w:p w:rsidR="00C25F69" w:rsidP="00C25F69" w:rsidRDefault="00C25F69" w14:paraId="2C393E7F" w14:textId="18655782">
      <w:pPr>
        <w:pStyle w:val="Standard"/>
        <w:rPr>
          <w:rFonts w:ascii="Trebuchet MS" w:hAnsi="Trebuchet MS"/>
          <w:sz w:val="28"/>
          <w:szCs w:val="28"/>
        </w:rPr>
      </w:pPr>
      <w:r w:rsidRPr="00BA5DE9">
        <w:rPr>
          <w:rFonts w:ascii="Trebuchet MS" w:hAnsi="Trebuchet MS"/>
          <w:sz w:val="28"/>
          <w:szCs w:val="28"/>
        </w:rPr>
        <w:t>The Local Leadership Board</w:t>
      </w:r>
    </w:p>
    <w:p w:rsidRPr="00BA5DE9" w:rsidR="00BA5DE9" w:rsidP="00C25F69" w:rsidRDefault="00BA5DE9" w14:paraId="02DAD28C" w14:textId="77777777">
      <w:pPr>
        <w:pStyle w:val="Standard"/>
        <w:rPr>
          <w:rFonts w:ascii="Trebuchet MS" w:hAnsi="Trebuchet MS"/>
          <w:sz w:val="28"/>
          <w:szCs w:val="28"/>
        </w:rPr>
      </w:pPr>
    </w:p>
    <w:p w:rsidRPr="00620474" w:rsidR="000B0353" w:rsidP="00BA5DE9" w:rsidRDefault="000B0353" w14:paraId="78E5C8A8" w14:textId="541A3112">
      <w:pPr>
        <w:spacing w:line="276" w:lineRule="auto"/>
        <w:jc w:val="both"/>
        <w:rPr>
          <w:rFonts w:ascii="Trebuchet MS" w:hAnsi="Trebuchet MS" w:cs="Arial"/>
          <w:b/>
          <w:bCs/>
          <w:sz w:val="22"/>
          <w:szCs w:val="22"/>
        </w:rPr>
      </w:pPr>
      <w:r w:rsidRPr="002119AA">
        <w:rPr>
          <w:rStyle w:val="normaltextrun"/>
          <w:rFonts w:ascii="Trebuchet MS" w:hAnsi="Trebuchet MS" w:cs="Arial"/>
          <w:sz w:val="22"/>
          <w:szCs w:val="22"/>
          <w:shd w:val="clear" w:color="auto" w:fill="FFFFFF"/>
          <w:lang w:val="en-US"/>
        </w:rPr>
        <w:t xml:space="preserve">The Local Leadership Board takes collective responsibility </w:t>
      </w:r>
      <w:r w:rsidRPr="00620474">
        <w:rPr>
          <w:rStyle w:val="normaltextrun"/>
          <w:rFonts w:ascii="Trebuchet MS" w:hAnsi="Trebuchet MS" w:cs="Arial"/>
          <w:color w:val="000000"/>
          <w:sz w:val="22"/>
          <w:szCs w:val="22"/>
          <w:shd w:val="clear" w:color="auto" w:fill="FFFFFF"/>
          <w:lang w:val="en-US"/>
        </w:rPr>
        <w:t xml:space="preserve">for providing leadership for Healthwatch </w:t>
      </w:r>
      <w:r w:rsidRPr="00620474" w:rsidR="15054771">
        <w:rPr>
          <w:rStyle w:val="normaltextrun"/>
          <w:rFonts w:ascii="Trebuchet MS" w:hAnsi="Trebuchet MS" w:cs="Arial"/>
          <w:color w:val="000000"/>
          <w:sz w:val="22"/>
          <w:szCs w:val="22"/>
          <w:shd w:val="clear" w:color="auto" w:fill="FFFFFF"/>
          <w:lang w:val="en-US"/>
        </w:rPr>
        <w:t>Slough</w:t>
      </w:r>
      <w:r w:rsidRPr="00620474">
        <w:rPr>
          <w:rStyle w:val="normaltextrun"/>
          <w:rFonts w:ascii="Trebuchet MS" w:hAnsi="Trebuchet MS" w:cs="Arial"/>
          <w:color w:val="000000"/>
          <w:sz w:val="22"/>
          <w:szCs w:val="22"/>
          <w:shd w:val="clear" w:color="auto" w:fill="FFFFFF"/>
          <w:lang w:val="en-US"/>
        </w:rPr>
        <w:t>. </w:t>
      </w:r>
    </w:p>
    <w:p w:rsidRPr="00620474" w:rsidR="000B0353" w:rsidP="002A26C7" w:rsidRDefault="000B0353" w14:paraId="7E03F548" w14:textId="77777777">
      <w:pPr>
        <w:spacing w:line="276" w:lineRule="auto"/>
        <w:rPr>
          <w:rFonts w:ascii="Trebuchet MS" w:hAnsi="Trebuchet MS" w:cs="Arial"/>
          <w:b/>
          <w:sz w:val="22"/>
          <w:szCs w:val="22"/>
        </w:rPr>
      </w:pPr>
    </w:p>
    <w:p w:rsidRPr="00FC6EAE" w:rsidR="002A26C7" w:rsidP="002A26C7" w:rsidRDefault="002A26C7" w14:paraId="5E36A258" w14:textId="1DB8DC54">
      <w:pPr>
        <w:spacing w:line="276" w:lineRule="auto"/>
        <w:rPr>
          <w:rFonts w:ascii="Trebuchet MS" w:hAnsi="Trebuchet MS" w:cs="Arial"/>
          <w:bCs/>
          <w:sz w:val="28"/>
          <w:szCs w:val="28"/>
        </w:rPr>
      </w:pPr>
      <w:r w:rsidRPr="00FC6EAE">
        <w:rPr>
          <w:rFonts w:ascii="Trebuchet MS" w:hAnsi="Trebuchet MS" w:cs="Arial"/>
          <w:bCs/>
          <w:sz w:val="28"/>
          <w:szCs w:val="28"/>
        </w:rPr>
        <w:t>Purpose of role and tasks:</w:t>
      </w:r>
    </w:p>
    <w:p w:rsidRPr="00620474" w:rsidR="00BF58D1" w:rsidP="00A81464" w:rsidRDefault="00714454" w14:paraId="17CFCB64" w14:textId="6106361B">
      <w:pPr>
        <w:pStyle w:val="ListParagraph"/>
        <w:numPr>
          <w:ilvl w:val="0"/>
          <w:numId w:val="7"/>
        </w:numPr>
        <w:jc w:val="both"/>
        <w:rPr>
          <w:rFonts w:ascii="Trebuchet MS" w:hAnsi="Trebuchet MS"/>
          <w:sz w:val="22"/>
          <w:szCs w:val="22"/>
        </w:rPr>
      </w:pPr>
      <w:r>
        <w:rPr>
          <w:rFonts w:ascii="Trebuchet MS" w:hAnsi="Trebuchet MS"/>
          <w:sz w:val="22"/>
          <w:szCs w:val="22"/>
        </w:rPr>
        <w:t>t</w:t>
      </w:r>
      <w:r w:rsidRPr="00620474" w:rsidR="00BF58D1">
        <w:rPr>
          <w:rFonts w:ascii="Trebuchet MS" w:hAnsi="Trebuchet MS"/>
          <w:sz w:val="22"/>
          <w:szCs w:val="22"/>
        </w:rPr>
        <w:t xml:space="preserve">o </w:t>
      </w:r>
      <w:r w:rsidR="00F127FC">
        <w:rPr>
          <w:rFonts w:ascii="Trebuchet MS" w:hAnsi="Trebuchet MS"/>
          <w:sz w:val="22"/>
          <w:szCs w:val="22"/>
        </w:rPr>
        <w:t>contribute to</w:t>
      </w:r>
      <w:r w:rsidRPr="00620474" w:rsidR="00BF58D1">
        <w:rPr>
          <w:rFonts w:ascii="Trebuchet MS" w:hAnsi="Trebuchet MS"/>
          <w:sz w:val="22"/>
          <w:szCs w:val="22"/>
        </w:rPr>
        <w:t xml:space="preserve"> leadership and accountability at local level</w:t>
      </w:r>
    </w:p>
    <w:p w:rsidRPr="00620474" w:rsidR="00BF58D1" w:rsidP="00A81464" w:rsidRDefault="00714454" w14:paraId="2327E4C1" w14:textId="3CB00642">
      <w:pPr>
        <w:pStyle w:val="ListParagraph"/>
        <w:numPr>
          <w:ilvl w:val="0"/>
          <w:numId w:val="7"/>
        </w:numPr>
        <w:jc w:val="both"/>
        <w:rPr>
          <w:rFonts w:ascii="Trebuchet MS" w:hAnsi="Trebuchet MS"/>
          <w:sz w:val="22"/>
          <w:szCs w:val="22"/>
        </w:rPr>
      </w:pPr>
      <w:r>
        <w:rPr>
          <w:rFonts w:ascii="Trebuchet MS" w:hAnsi="Trebuchet MS"/>
          <w:sz w:val="22"/>
          <w:szCs w:val="22"/>
        </w:rPr>
        <w:t>t</w:t>
      </w:r>
      <w:r w:rsidRPr="00620474" w:rsidR="00BF58D1">
        <w:rPr>
          <w:rFonts w:ascii="Trebuchet MS" w:hAnsi="Trebuchet MS"/>
          <w:sz w:val="22"/>
          <w:szCs w:val="22"/>
        </w:rPr>
        <w:t xml:space="preserve">o </w:t>
      </w:r>
      <w:r w:rsidR="008B17E9">
        <w:rPr>
          <w:rFonts w:ascii="Trebuchet MS" w:hAnsi="Trebuchet MS"/>
          <w:sz w:val="22"/>
          <w:szCs w:val="22"/>
        </w:rPr>
        <w:t>contribute to</w:t>
      </w:r>
      <w:r w:rsidRPr="00620474" w:rsidR="00BF58D1">
        <w:rPr>
          <w:rFonts w:ascii="Trebuchet MS" w:hAnsi="Trebuchet MS"/>
          <w:sz w:val="22"/>
          <w:szCs w:val="22"/>
        </w:rPr>
        <w:t xml:space="preserve"> set</w:t>
      </w:r>
      <w:r w:rsidR="008B17E9">
        <w:rPr>
          <w:rFonts w:ascii="Trebuchet MS" w:hAnsi="Trebuchet MS"/>
          <w:sz w:val="22"/>
          <w:szCs w:val="22"/>
        </w:rPr>
        <w:t>ting</w:t>
      </w:r>
      <w:r w:rsidRPr="00620474" w:rsidR="00BF58D1">
        <w:rPr>
          <w:rFonts w:ascii="Trebuchet MS" w:hAnsi="Trebuchet MS"/>
          <w:sz w:val="22"/>
          <w:szCs w:val="22"/>
        </w:rPr>
        <w:t xml:space="preserve"> and agree</w:t>
      </w:r>
      <w:r w:rsidR="008B17E9">
        <w:rPr>
          <w:rFonts w:ascii="Trebuchet MS" w:hAnsi="Trebuchet MS"/>
          <w:sz w:val="22"/>
          <w:szCs w:val="22"/>
        </w:rPr>
        <w:t>ing</w:t>
      </w:r>
      <w:r w:rsidRPr="00620474" w:rsidR="00BF58D1">
        <w:rPr>
          <w:rFonts w:ascii="Trebuchet MS" w:hAnsi="Trebuchet MS"/>
          <w:sz w:val="22"/>
          <w:szCs w:val="22"/>
        </w:rPr>
        <w:t xml:space="preserve"> priorities and</w:t>
      </w:r>
      <w:r>
        <w:rPr>
          <w:rFonts w:ascii="Trebuchet MS" w:hAnsi="Trebuchet MS"/>
          <w:sz w:val="22"/>
          <w:szCs w:val="22"/>
        </w:rPr>
        <w:t xml:space="preserve"> the</w:t>
      </w:r>
      <w:r w:rsidRPr="00620474" w:rsidR="00BF58D1">
        <w:rPr>
          <w:rFonts w:ascii="Trebuchet MS" w:hAnsi="Trebuchet MS"/>
          <w:sz w:val="22"/>
          <w:szCs w:val="22"/>
        </w:rPr>
        <w:t xml:space="preserve"> yearly work plan</w:t>
      </w:r>
    </w:p>
    <w:p w:rsidRPr="00620474" w:rsidR="00BF58D1" w:rsidP="00A81464" w:rsidRDefault="00714454" w14:paraId="55FA1A8B" w14:textId="19F86CAE">
      <w:pPr>
        <w:pStyle w:val="ListParagraph"/>
        <w:numPr>
          <w:ilvl w:val="0"/>
          <w:numId w:val="7"/>
        </w:numPr>
        <w:jc w:val="both"/>
        <w:rPr>
          <w:rFonts w:ascii="Trebuchet MS" w:hAnsi="Trebuchet MS"/>
          <w:sz w:val="22"/>
          <w:szCs w:val="22"/>
        </w:rPr>
      </w:pPr>
      <w:r>
        <w:rPr>
          <w:rFonts w:ascii="Trebuchet MS" w:hAnsi="Trebuchet MS"/>
          <w:sz w:val="22"/>
          <w:szCs w:val="22"/>
        </w:rPr>
        <w:t>t</w:t>
      </w:r>
      <w:r w:rsidRPr="00620474" w:rsidR="00BF58D1">
        <w:rPr>
          <w:rFonts w:ascii="Trebuchet MS" w:hAnsi="Trebuchet MS"/>
          <w:sz w:val="22"/>
          <w:szCs w:val="22"/>
        </w:rPr>
        <w:t>o support management, staff and volunteers</w:t>
      </w:r>
    </w:p>
    <w:p w:rsidRPr="00620474" w:rsidR="00BF58D1" w:rsidP="00A81464" w:rsidRDefault="00714454" w14:paraId="069A084D" w14:textId="1B5E151C">
      <w:pPr>
        <w:pStyle w:val="ListParagraph"/>
        <w:numPr>
          <w:ilvl w:val="0"/>
          <w:numId w:val="7"/>
        </w:numPr>
        <w:jc w:val="both"/>
        <w:rPr>
          <w:rFonts w:ascii="Trebuchet MS" w:hAnsi="Trebuchet MS"/>
          <w:sz w:val="22"/>
          <w:szCs w:val="22"/>
        </w:rPr>
      </w:pPr>
      <w:r>
        <w:rPr>
          <w:rFonts w:ascii="Trebuchet MS" w:hAnsi="Trebuchet MS"/>
          <w:sz w:val="22"/>
          <w:szCs w:val="22"/>
        </w:rPr>
        <w:t>t</w:t>
      </w:r>
      <w:r w:rsidRPr="00620474" w:rsidR="00BF58D1">
        <w:rPr>
          <w:rFonts w:ascii="Trebuchet MS" w:hAnsi="Trebuchet MS"/>
          <w:sz w:val="22"/>
          <w:szCs w:val="22"/>
        </w:rPr>
        <w:t>o challenge management, in a constructive manner to ensure the best outcomes</w:t>
      </w:r>
    </w:p>
    <w:p w:rsidRPr="00620474" w:rsidR="00BF58D1" w:rsidP="00A81464" w:rsidRDefault="00714454" w14:paraId="6A6B031A" w14:textId="115B4C52">
      <w:pPr>
        <w:pStyle w:val="ListParagraph"/>
        <w:numPr>
          <w:ilvl w:val="0"/>
          <w:numId w:val="7"/>
        </w:numPr>
        <w:jc w:val="both"/>
        <w:rPr>
          <w:rFonts w:ascii="Trebuchet MS" w:hAnsi="Trebuchet MS"/>
          <w:sz w:val="22"/>
          <w:szCs w:val="22"/>
        </w:rPr>
      </w:pPr>
      <w:r>
        <w:rPr>
          <w:rFonts w:ascii="Trebuchet MS" w:hAnsi="Trebuchet MS"/>
          <w:sz w:val="22"/>
          <w:szCs w:val="22"/>
        </w:rPr>
        <w:t>t</w:t>
      </w:r>
      <w:r w:rsidRPr="00620474" w:rsidR="00BF58D1">
        <w:rPr>
          <w:rFonts w:ascii="Trebuchet MS" w:hAnsi="Trebuchet MS"/>
          <w:sz w:val="22"/>
          <w:szCs w:val="22"/>
        </w:rPr>
        <w:t>o monitor quality and impact and continually look for improvement</w:t>
      </w:r>
    </w:p>
    <w:p w:rsidRPr="00620474" w:rsidR="00BF58D1" w:rsidP="00A81464" w:rsidRDefault="00714454" w14:paraId="3DAE878C" w14:textId="00F28A97">
      <w:pPr>
        <w:pStyle w:val="ListParagraph"/>
        <w:numPr>
          <w:ilvl w:val="0"/>
          <w:numId w:val="7"/>
        </w:numPr>
        <w:jc w:val="both"/>
        <w:rPr>
          <w:rFonts w:ascii="Trebuchet MS" w:hAnsi="Trebuchet MS"/>
          <w:sz w:val="22"/>
          <w:szCs w:val="22"/>
        </w:rPr>
      </w:pPr>
      <w:r w:rsidRPr="725685D6">
        <w:rPr>
          <w:rFonts w:ascii="Trebuchet MS" w:hAnsi="Trebuchet MS"/>
          <w:sz w:val="22"/>
          <w:szCs w:val="22"/>
        </w:rPr>
        <w:t>t</w:t>
      </w:r>
      <w:r w:rsidRPr="725685D6" w:rsidR="00BF58D1">
        <w:rPr>
          <w:rFonts w:ascii="Trebuchet MS" w:hAnsi="Trebuchet MS"/>
          <w:sz w:val="22"/>
          <w:szCs w:val="22"/>
        </w:rPr>
        <w:t>o represent H</w:t>
      </w:r>
      <w:r w:rsidRPr="725685D6">
        <w:rPr>
          <w:rFonts w:ascii="Trebuchet MS" w:hAnsi="Trebuchet MS"/>
          <w:sz w:val="22"/>
          <w:szCs w:val="22"/>
        </w:rPr>
        <w:t>ealthwatch</w:t>
      </w:r>
      <w:r w:rsidRPr="725685D6" w:rsidR="26EC6656">
        <w:rPr>
          <w:rFonts w:ascii="Trebuchet MS" w:hAnsi="Trebuchet MS"/>
          <w:sz w:val="22"/>
          <w:szCs w:val="22"/>
        </w:rPr>
        <w:t xml:space="preserve"> Slough</w:t>
      </w:r>
      <w:r w:rsidRPr="725685D6" w:rsidR="00BF58D1">
        <w:rPr>
          <w:rFonts w:ascii="Trebuchet MS" w:hAnsi="Trebuchet MS"/>
          <w:sz w:val="22"/>
          <w:szCs w:val="22"/>
        </w:rPr>
        <w:t xml:space="preserve"> on external committees</w:t>
      </w:r>
      <w:r w:rsidRPr="725685D6">
        <w:rPr>
          <w:rFonts w:ascii="Trebuchet MS" w:hAnsi="Trebuchet MS"/>
          <w:sz w:val="22"/>
          <w:szCs w:val="22"/>
        </w:rPr>
        <w:t xml:space="preserve"> to influence </w:t>
      </w:r>
      <w:r w:rsidRPr="725685D6" w:rsidR="00A83780">
        <w:rPr>
          <w:rFonts w:ascii="Trebuchet MS" w:hAnsi="Trebuchet MS"/>
          <w:sz w:val="22"/>
          <w:szCs w:val="22"/>
        </w:rPr>
        <w:t>decision makers</w:t>
      </w:r>
      <w:r w:rsidRPr="725685D6" w:rsidR="00BF58D1">
        <w:rPr>
          <w:rFonts w:ascii="Trebuchet MS" w:hAnsi="Trebuchet MS"/>
          <w:sz w:val="22"/>
          <w:szCs w:val="22"/>
        </w:rPr>
        <w:t xml:space="preserve"> and support staff with external liaison</w:t>
      </w:r>
      <w:r w:rsidRPr="725685D6" w:rsidR="00A3456B">
        <w:rPr>
          <w:rFonts w:ascii="Trebuchet MS" w:hAnsi="Trebuchet MS"/>
          <w:sz w:val="22"/>
          <w:szCs w:val="22"/>
        </w:rPr>
        <w:t>, meetings are mainly within the county</w:t>
      </w:r>
    </w:p>
    <w:p w:rsidRPr="00620474" w:rsidR="006541C6" w:rsidP="002A26C7" w:rsidRDefault="006541C6" w14:paraId="706E734D" w14:textId="77777777">
      <w:pPr>
        <w:pStyle w:val="NoSpacing"/>
        <w:spacing w:line="276" w:lineRule="auto"/>
        <w:rPr>
          <w:rFonts w:ascii="Trebuchet MS" w:hAnsi="Trebuchet MS" w:cs="Times New Roman"/>
        </w:rPr>
      </w:pPr>
    </w:p>
    <w:p w:rsidRPr="00FC6EAE" w:rsidR="002A26C7" w:rsidP="002A26C7" w:rsidRDefault="002A26C7" w14:paraId="7F92773B" w14:textId="77777777">
      <w:pPr>
        <w:pStyle w:val="NoSpacing"/>
        <w:spacing w:line="276" w:lineRule="auto"/>
        <w:rPr>
          <w:rFonts w:ascii="Trebuchet MS" w:hAnsi="Trebuchet MS"/>
          <w:bCs/>
          <w:sz w:val="28"/>
          <w:szCs w:val="28"/>
        </w:rPr>
      </w:pPr>
      <w:r w:rsidRPr="00FC6EAE">
        <w:rPr>
          <w:rFonts w:ascii="Trebuchet MS" w:hAnsi="Trebuchet MS"/>
          <w:bCs/>
          <w:sz w:val="28"/>
          <w:szCs w:val="28"/>
        </w:rPr>
        <w:t>Who would this role suit?</w:t>
      </w:r>
    </w:p>
    <w:p w:rsidRPr="00F3130A" w:rsidR="00DE2215" w:rsidP="00A81464" w:rsidRDefault="3277EE9E" w14:paraId="4F36F8F1" w14:textId="42583D51">
      <w:pPr>
        <w:pStyle w:val="Standard"/>
        <w:jc w:val="both"/>
        <w:rPr>
          <w:rFonts w:ascii="Trebuchet MS" w:hAnsi="Trebuchet MS"/>
          <w:sz w:val="22"/>
          <w:szCs w:val="22"/>
        </w:rPr>
      </w:pPr>
      <w:r w:rsidRPr="725685D6">
        <w:rPr>
          <w:rFonts w:ascii="Trebuchet MS" w:hAnsi="Trebuchet MS"/>
          <w:sz w:val="22"/>
          <w:szCs w:val="22"/>
        </w:rPr>
        <w:t xml:space="preserve">The role is open to </w:t>
      </w:r>
      <w:r w:rsidRPr="725685D6" w:rsidR="36D32C77">
        <w:rPr>
          <w:rFonts w:ascii="Trebuchet MS" w:hAnsi="Trebuchet MS"/>
          <w:sz w:val="22"/>
          <w:szCs w:val="22"/>
        </w:rPr>
        <w:t>Slough</w:t>
      </w:r>
      <w:r w:rsidRPr="725685D6">
        <w:rPr>
          <w:rFonts w:ascii="Trebuchet MS" w:hAnsi="Trebuchet MS"/>
          <w:sz w:val="22"/>
          <w:szCs w:val="22"/>
        </w:rPr>
        <w:t xml:space="preserve"> residents who have a strong interest in, and commitment to, improving Health and Care services in the county. Ideally, though not exclusively, the role is suited to individuals who have some knowledge of, or experience in health and/or social care.</w:t>
      </w:r>
    </w:p>
    <w:p w:rsidRPr="00F3130A" w:rsidR="00DE2215" w:rsidP="00DE2215" w:rsidRDefault="00DE2215" w14:paraId="0AF920C7" w14:textId="77777777">
      <w:pPr>
        <w:pStyle w:val="Standard"/>
        <w:rPr>
          <w:rFonts w:ascii="Trebuchet MS" w:hAnsi="Trebuchet MS"/>
          <w:sz w:val="22"/>
          <w:szCs w:val="22"/>
        </w:rPr>
      </w:pPr>
    </w:p>
    <w:p w:rsidR="002A26C7" w:rsidP="00FC6EAE" w:rsidRDefault="3277EE9E" w14:paraId="1FE4CCF2" w14:textId="047B6BA2">
      <w:pPr>
        <w:pStyle w:val="Standard"/>
        <w:jc w:val="both"/>
        <w:rPr>
          <w:rFonts w:ascii="Trebuchet MS" w:hAnsi="Trebuchet MS"/>
          <w:sz w:val="22"/>
          <w:szCs w:val="22"/>
        </w:rPr>
      </w:pPr>
      <w:r w:rsidRPr="725685D6">
        <w:rPr>
          <w:rFonts w:ascii="Trebuchet MS" w:hAnsi="Trebuchet MS"/>
          <w:sz w:val="22"/>
          <w:szCs w:val="22"/>
        </w:rPr>
        <w:t>Board members need to</w:t>
      </w:r>
      <w:r w:rsidRPr="725685D6">
        <w:rPr>
          <w:rFonts w:ascii="Trebuchet MS" w:hAnsi="Trebuchet MS"/>
          <w:color w:val="FF0000"/>
          <w:sz w:val="22"/>
          <w:szCs w:val="22"/>
        </w:rPr>
        <w:t xml:space="preserve"> </w:t>
      </w:r>
      <w:r w:rsidRPr="725685D6">
        <w:rPr>
          <w:rFonts w:ascii="Trebuchet MS" w:hAnsi="Trebuchet MS"/>
          <w:sz w:val="22"/>
          <w:szCs w:val="22"/>
        </w:rPr>
        <w:t>have good communication skills and the ability to represent Healthwatch</w:t>
      </w:r>
      <w:r w:rsidRPr="725685D6" w:rsidR="2329261D">
        <w:rPr>
          <w:rFonts w:ascii="Trebuchet MS" w:hAnsi="Trebuchet MS"/>
          <w:sz w:val="22"/>
          <w:szCs w:val="22"/>
        </w:rPr>
        <w:t xml:space="preserve"> slough</w:t>
      </w:r>
      <w:r w:rsidRPr="725685D6">
        <w:rPr>
          <w:rFonts w:ascii="Trebuchet MS" w:hAnsi="Trebuchet MS"/>
          <w:sz w:val="22"/>
          <w:szCs w:val="22"/>
        </w:rPr>
        <w:t xml:space="preserve"> and the voices of people that live in </w:t>
      </w:r>
      <w:r w:rsidRPr="725685D6" w:rsidR="55912628">
        <w:rPr>
          <w:rFonts w:ascii="Trebuchet MS" w:hAnsi="Trebuchet MS"/>
          <w:sz w:val="22"/>
          <w:szCs w:val="22"/>
        </w:rPr>
        <w:t>Slough</w:t>
      </w:r>
      <w:r w:rsidRPr="725685D6">
        <w:rPr>
          <w:rFonts w:ascii="Trebuchet MS" w:hAnsi="Trebuchet MS"/>
          <w:sz w:val="22"/>
          <w:szCs w:val="22"/>
        </w:rPr>
        <w:t xml:space="preserve">.  </w:t>
      </w:r>
    </w:p>
    <w:p w:rsidRPr="00457E55" w:rsidR="00457E55" w:rsidP="00457E55" w:rsidRDefault="00457E55" w14:paraId="3A29E0FB" w14:textId="77777777">
      <w:pPr>
        <w:pStyle w:val="Standard"/>
        <w:rPr>
          <w:rFonts w:ascii="Trebuchet MS" w:hAnsi="Trebuchet MS"/>
          <w:sz w:val="22"/>
          <w:szCs w:val="22"/>
        </w:rPr>
      </w:pPr>
    </w:p>
    <w:p w:rsidRPr="00620474" w:rsidR="002A26C7" w:rsidP="002A26C7" w:rsidRDefault="002A26C7" w14:paraId="27972ED1" w14:textId="77777777">
      <w:pPr>
        <w:spacing w:line="276" w:lineRule="auto"/>
        <w:rPr>
          <w:rFonts w:ascii="Trebuchet MS" w:hAnsi="Trebuchet MS"/>
          <w:b/>
          <w:sz w:val="22"/>
          <w:szCs w:val="22"/>
        </w:rPr>
      </w:pPr>
      <w:r w:rsidRPr="00620474">
        <w:rPr>
          <w:rFonts w:ascii="Trebuchet MS" w:hAnsi="Trebuchet MS"/>
          <w:b/>
          <w:sz w:val="22"/>
          <w:szCs w:val="22"/>
        </w:rPr>
        <w:t>Additional Information:</w:t>
      </w:r>
    </w:p>
    <w:p w:rsidR="002A26C7" w:rsidP="0004356D" w:rsidRDefault="000471D9" w14:paraId="6DEBC5AA" w14:textId="748BC90A">
      <w:pPr>
        <w:spacing w:line="276" w:lineRule="auto"/>
        <w:jc w:val="both"/>
        <w:rPr>
          <w:rFonts w:ascii="Trebuchet MS" w:hAnsi="Trebuchet MS"/>
          <w:sz w:val="22"/>
          <w:szCs w:val="22"/>
        </w:rPr>
      </w:pPr>
      <w:r w:rsidRPr="00172ECC">
        <w:rPr>
          <w:rFonts w:ascii="Trebuchet MS" w:hAnsi="Trebuchet MS"/>
          <w:sz w:val="22"/>
          <w:szCs w:val="22"/>
        </w:rPr>
        <w:t xml:space="preserve">It </w:t>
      </w:r>
      <w:r w:rsidRPr="00172ECC" w:rsidR="00A73796">
        <w:rPr>
          <w:rFonts w:ascii="Trebuchet MS" w:hAnsi="Trebuchet MS"/>
          <w:sz w:val="22"/>
          <w:szCs w:val="22"/>
        </w:rPr>
        <w:t>i</w:t>
      </w:r>
      <w:r w:rsidRPr="00172ECC">
        <w:rPr>
          <w:rFonts w:ascii="Trebuchet MS" w:hAnsi="Trebuchet MS"/>
          <w:sz w:val="22"/>
          <w:szCs w:val="22"/>
        </w:rPr>
        <w:t xml:space="preserve">s expected that the Board member role will require </w:t>
      </w:r>
      <w:r w:rsidRPr="00172ECC" w:rsidR="00A73796">
        <w:rPr>
          <w:rFonts w:ascii="Trebuchet MS" w:hAnsi="Trebuchet MS"/>
          <w:sz w:val="22"/>
          <w:szCs w:val="22"/>
        </w:rPr>
        <w:t>about 2 days per month to attend internal and external</w:t>
      </w:r>
      <w:r w:rsidRPr="00502458" w:rsidR="00A73796">
        <w:rPr>
          <w:rFonts w:ascii="Trebuchet MS" w:hAnsi="Trebuchet MS"/>
          <w:sz w:val="22"/>
          <w:szCs w:val="22"/>
        </w:rPr>
        <w:t xml:space="preserve"> meetings. </w:t>
      </w:r>
      <w:r w:rsidRPr="00502458" w:rsidR="00502458">
        <w:rPr>
          <w:rFonts w:ascii="Trebuchet MS" w:hAnsi="Trebuchet MS"/>
          <w:sz w:val="22"/>
          <w:szCs w:val="22"/>
        </w:rPr>
        <w:t>There are opportunities for greater involvement if your time permits.</w:t>
      </w:r>
    </w:p>
    <w:p w:rsidR="00EF3E30" w:rsidP="00172ECC" w:rsidRDefault="00EF3E30" w14:paraId="31AC8908" w14:textId="4311D03F">
      <w:pPr>
        <w:spacing w:line="276" w:lineRule="auto"/>
        <w:rPr>
          <w:rFonts w:ascii="Trebuchet MS" w:hAnsi="Trebuchet MS"/>
          <w:sz w:val="22"/>
          <w:szCs w:val="22"/>
        </w:rPr>
      </w:pPr>
    </w:p>
    <w:p w:rsidRPr="00172ECC" w:rsidR="00EF3E30" w:rsidP="0CF7993C" w:rsidRDefault="00EF3E30" w14:paraId="1D6EE0A6" w14:textId="297E0691">
      <w:pPr>
        <w:spacing w:line="276" w:lineRule="auto"/>
        <w:jc w:val="both"/>
        <w:rPr>
          <w:rFonts w:ascii="Trebuchet MS" w:hAnsi="Trebuchet MS"/>
          <w:sz w:val="22"/>
          <w:szCs w:val="22"/>
        </w:rPr>
      </w:pPr>
      <w:r w:rsidRPr="0CF7993C" w:rsidR="00EF3E30">
        <w:rPr>
          <w:rFonts w:ascii="Trebuchet MS" w:hAnsi="Trebuchet MS"/>
          <w:sz w:val="22"/>
          <w:szCs w:val="22"/>
        </w:rPr>
        <w:t xml:space="preserve">During this period of recruitment, we are also looking for a new Chair for our </w:t>
      </w:r>
      <w:r w:rsidRPr="0CF7993C" w:rsidR="08328997">
        <w:rPr>
          <w:rFonts w:ascii="Trebuchet MS" w:hAnsi="Trebuchet MS"/>
          <w:sz w:val="22"/>
          <w:szCs w:val="22"/>
        </w:rPr>
        <w:t>leadership board</w:t>
      </w:r>
      <w:r w:rsidRPr="0CF7993C" w:rsidR="00EF3E30">
        <w:rPr>
          <w:rFonts w:ascii="Trebuchet MS" w:hAnsi="Trebuchet MS"/>
          <w:sz w:val="22"/>
          <w:szCs w:val="22"/>
        </w:rPr>
        <w:t xml:space="preserve">.  In addition to the above responsibilities, our Chair works closely with the Healthwatch </w:t>
      </w:r>
      <w:r w:rsidRPr="0CF7993C" w:rsidR="67B2B564">
        <w:rPr>
          <w:rFonts w:ascii="Trebuchet MS" w:hAnsi="Trebuchet MS"/>
          <w:sz w:val="22"/>
          <w:szCs w:val="22"/>
        </w:rPr>
        <w:t>Slough</w:t>
      </w:r>
      <w:r w:rsidRPr="0CF7993C" w:rsidR="00EF3E30">
        <w:rPr>
          <w:rFonts w:ascii="Trebuchet MS" w:hAnsi="Trebuchet MS"/>
          <w:sz w:val="22"/>
          <w:szCs w:val="22"/>
        </w:rPr>
        <w:t xml:space="preserve"> Manager, meeting regularly to provide strategic guidance for the service as well as sharing information and setting meeting agendas.  The Chair attends multi-agency health and care meetings on behalf of the Board including the Health and Wellbeing Board run by </w:t>
      </w:r>
      <w:r w:rsidRPr="0CF7993C" w:rsidR="5937251D">
        <w:rPr>
          <w:rFonts w:ascii="Trebuchet MS" w:hAnsi="Trebuchet MS"/>
          <w:sz w:val="22"/>
          <w:szCs w:val="22"/>
        </w:rPr>
        <w:t>Slough</w:t>
      </w:r>
      <w:r w:rsidRPr="0CF7993C" w:rsidR="00EF3E30">
        <w:rPr>
          <w:rFonts w:ascii="Trebuchet MS" w:hAnsi="Trebuchet MS"/>
          <w:sz w:val="22"/>
          <w:szCs w:val="22"/>
        </w:rPr>
        <w:t xml:space="preserve"> Council.</w:t>
      </w:r>
    </w:p>
    <w:p w:rsidR="00502458" w:rsidP="00502458" w:rsidRDefault="00502458" w14:paraId="6FDD7D01" w14:textId="77777777">
      <w:pPr>
        <w:spacing w:line="276" w:lineRule="auto"/>
        <w:rPr>
          <w:rFonts w:ascii="Trebuchet MS" w:hAnsi="Trebuchet MS"/>
          <w:sz w:val="22"/>
          <w:szCs w:val="22"/>
        </w:rPr>
      </w:pPr>
    </w:p>
    <w:p w:rsidRPr="00502458" w:rsidR="003C170C" w:rsidP="0004356D" w:rsidRDefault="002A26C7" w14:paraId="78E86A3A" w14:textId="646E0431">
      <w:pPr>
        <w:spacing w:line="276" w:lineRule="auto"/>
        <w:jc w:val="both"/>
        <w:rPr>
          <w:rFonts w:ascii="Trebuchet MS" w:hAnsi="Trebuchet MS"/>
          <w:sz w:val="22"/>
          <w:szCs w:val="22"/>
        </w:rPr>
      </w:pPr>
      <w:r w:rsidRPr="725685D6">
        <w:rPr>
          <w:rFonts w:ascii="Trebuchet MS" w:hAnsi="Trebuchet MS"/>
          <w:sz w:val="22"/>
          <w:szCs w:val="22"/>
        </w:rPr>
        <w:t xml:space="preserve">As members of the Healthwatch </w:t>
      </w:r>
      <w:r w:rsidRPr="725685D6" w:rsidR="4FAD5B08">
        <w:rPr>
          <w:rFonts w:ascii="Trebuchet MS" w:hAnsi="Trebuchet MS"/>
          <w:sz w:val="22"/>
          <w:szCs w:val="22"/>
        </w:rPr>
        <w:t>Slough</w:t>
      </w:r>
      <w:r w:rsidRPr="725685D6">
        <w:rPr>
          <w:rFonts w:ascii="Trebuchet MS" w:hAnsi="Trebuchet MS"/>
          <w:sz w:val="22"/>
          <w:szCs w:val="22"/>
        </w:rPr>
        <w:t xml:space="preserve"> team, our volunteers </w:t>
      </w:r>
      <w:r w:rsidRPr="725685D6" w:rsidR="00586579">
        <w:rPr>
          <w:rFonts w:ascii="Trebuchet MS" w:hAnsi="Trebuchet MS"/>
          <w:sz w:val="22"/>
          <w:szCs w:val="22"/>
        </w:rPr>
        <w:t xml:space="preserve">and board members </w:t>
      </w:r>
      <w:r w:rsidRPr="725685D6">
        <w:rPr>
          <w:rFonts w:ascii="Trebuchet MS" w:hAnsi="Trebuchet MS"/>
          <w:sz w:val="22"/>
          <w:szCs w:val="22"/>
        </w:rPr>
        <w:t>are our ambassadors and use every opportunity to promote our work, share our successes, raise our profile and hear</w:t>
      </w:r>
      <w:r w:rsidRPr="725685D6" w:rsidR="00D70C36">
        <w:rPr>
          <w:rFonts w:ascii="Trebuchet MS" w:hAnsi="Trebuchet MS"/>
          <w:sz w:val="22"/>
          <w:szCs w:val="22"/>
        </w:rPr>
        <w:t xml:space="preserve"> more experiences of health and care. </w:t>
      </w:r>
    </w:p>
    <w:sectPr w:rsidRPr="00502458" w:rsidR="003C170C">
      <w:headerReference w:type="default" r:id="rId11"/>
      <w:foot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372E" w:rsidRDefault="0018372E" w14:paraId="0F8175DF" w14:textId="77777777">
      <w:r>
        <w:separator/>
      </w:r>
    </w:p>
  </w:endnote>
  <w:endnote w:type="continuationSeparator" w:id="0">
    <w:p w:rsidR="0018372E" w:rsidRDefault="0018372E" w14:paraId="5E54905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7B4918" w:rsidR="00476319" w:rsidP="00476319" w:rsidRDefault="00397E13" w14:paraId="508E4BC9" w14:textId="5F59067D">
    <w:pPr>
      <w:pStyle w:val="Footer"/>
      <w:rPr>
        <w:rFonts w:ascii="Trebuchet MS" w:hAnsi="Trebuchet MS"/>
        <w:sz w:val="22"/>
        <w:szCs w:val="22"/>
      </w:rPr>
    </w:pPr>
    <w:r w:rsidRPr="007B4918">
      <w:rPr>
        <w:rFonts w:ascii="Trebuchet MS" w:hAnsi="Trebuchet MS"/>
        <w:sz w:val="22"/>
        <w:szCs w:val="22"/>
      </w:rPr>
      <w:t xml:space="preserve">If you would like an informal chat about the role with one of </w:t>
    </w:r>
    <w:r w:rsidR="00A132AC">
      <w:rPr>
        <w:rFonts w:ascii="Trebuchet MS" w:hAnsi="Trebuchet MS"/>
        <w:sz w:val="22"/>
        <w:szCs w:val="22"/>
      </w:rPr>
      <w:t>the</w:t>
    </w:r>
    <w:r w:rsidRPr="007B4918">
      <w:rPr>
        <w:rFonts w:ascii="Trebuchet MS" w:hAnsi="Trebuchet MS"/>
        <w:sz w:val="22"/>
        <w:szCs w:val="22"/>
      </w:rPr>
      <w:t xml:space="preserve"> current board </w:t>
    </w:r>
    <w:r w:rsidR="00215C69">
      <w:rPr>
        <w:rFonts w:ascii="Trebuchet MS" w:hAnsi="Trebuchet MS"/>
        <w:sz w:val="22"/>
        <w:szCs w:val="22"/>
      </w:rPr>
      <w:t>members,</w:t>
    </w:r>
    <w:r w:rsidR="00A132AC">
      <w:rPr>
        <w:rFonts w:ascii="Trebuchet MS" w:hAnsi="Trebuchet MS"/>
        <w:sz w:val="22"/>
        <w:szCs w:val="22"/>
      </w:rPr>
      <w:t xml:space="preserve"> </w:t>
    </w:r>
    <w:r w:rsidRPr="007B4918">
      <w:rPr>
        <w:rFonts w:ascii="Trebuchet MS" w:hAnsi="Trebuchet MS"/>
        <w:sz w:val="22"/>
        <w:szCs w:val="22"/>
      </w:rPr>
      <w:t xml:space="preserve">please email </w:t>
    </w:r>
    <w:hyperlink w:history="1" r:id="rId1">
      <w:r w:rsidRPr="00AC249C" w:rsidR="0004356D">
        <w:rPr>
          <w:rStyle w:val="Hyperlink"/>
          <w:rFonts w:ascii="Trebuchet MS" w:hAnsi="Trebuchet MS"/>
          <w:sz w:val="22"/>
          <w:szCs w:val="22"/>
        </w:rPr>
        <w:t>info@healthwatchslough.co.uk</w:t>
      </w:r>
    </w:hyperlink>
    <w:r w:rsidR="007B4918">
      <w:rPr>
        <w:rFonts w:ascii="Trebuchet MS" w:hAnsi="Trebuchet MS"/>
        <w:sz w:val="22"/>
        <w:szCs w:val="22"/>
      </w:rPr>
      <w:t xml:space="preserve">. </w:t>
    </w:r>
  </w:p>
  <w:p w:rsidRPr="007B4918" w:rsidR="00051BF8" w:rsidRDefault="00051BF8" w14:paraId="2120B87E" w14:textId="16C5FDE5">
    <w:pPr>
      <w:pStyle w:val="Footer"/>
      <w:rPr>
        <w:rFonts w:ascii="Trebuchet MS" w:hAnsi="Trebuchet MS"/>
        <w:sz w:val="22"/>
        <w:szCs w:val="22"/>
      </w:rPr>
    </w:pPr>
    <w:r w:rsidRPr="007B4918">
      <w:rPr>
        <w:rFonts w:ascii="Trebuchet MS" w:hAnsi="Trebuchet MS"/>
        <w:sz w:val="22"/>
        <w:szCs w:val="22"/>
      </w:rPr>
      <w:t xml:space="preserve">To apply please send your CV and </w:t>
    </w:r>
    <w:r w:rsidR="007B4918">
      <w:rPr>
        <w:rFonts w:ascii="Trebuchet MS" w:hAnsi="Trebuchet MS"/>
        <w:sz w:val="22"/>
        <w:szCs w:val="22"/>
      </w:rPr>
      <w:t>c</w:t>
    </w:r>
    <w:r w:rsidRPr="007B4918">
      <w:rPr>
        <w:rFonts w:ascii="Trebuchet MS" w:hAnsi="Trebuchet MS"/>
        <w:sz w:val="22"/>
        <w:szCs w:val="22"/>
      </w:rPr>
      <w:t xml:space="preserve">over letter to </w:t>
    </w:r>
    <w:hyperlink w:history="1" r:id="rId2">
      <w:r w:rsidRPr="007B4918" w:rsidR="00CF3883">
        <w:rPr>
          <w:rStyle w:val="Hyperlink"/>
          <w:rFonts w:ascii="Trebuchet MS" w:hAnsi="Trebuchet MS"/>
          <w:sz w:val="22"/>
          <w:szCs w:val="22"/>
        </w:rPr>
        <w:t>hrsupport@helpandcare.org.uk</w:t>
      </w:r>
    </w:hyperlink>
    <w:r w:rsidRPr="007B4918" w:rsidR="00CF3883">
      <w:rPr>
        <w:rFonts w:ascii="Trebuchet MS" w:hAnsi="Trebuchet MS"/>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372E" w:rsidRDefault="0018372E" w14:paraId="29033C4A" w14:textId="77777777">
      <w:r>
        <w:separator/>
      </w:r>
    </w:p>
  </w:footnote>
  <w:footnote w:type="continuationSeparator" w:id="0">
    <w:p w:rsidR="0018372E" w:rsidRDefault="0018372E" w14:paraId="58CFD3B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9656E3" w:rsidP="009656E3" w:rsidRDefault="00BA5DE9" w14:paraId="2F99261F" w14:textId="17D43B2A">
    <w:pPr>
      <w:pStyle w:val="Header"/>
      <w:jc w:val="right"/>
    </w:pPr>
    <w:r w:rsidR="0CF7993C">
      <w:drawing>
        <wp:inline wp14:editId="0CF7993C" wp14:anchorId="099A11FA">
          <wp:extent cx="2937600" cy="720000"/>
          <wp:effectExtent l="0" t="0" r="0" b="0"/>
          <wp:docPr id="1" name="Picture 1" descr="A picture containing text, clock&#10;&#10;Description automatically generated" title=""/>
          <wp:cNvGraphicFramePr>
            <a:graphicFrameLocks noChangeAspect="1"/>
          </wp:cNvGraphicFramePr>
          <a:graphic>
            <a:graphicData uri="http://schemas.openxmlformats.org/drawingml/2006/picture">
              <pic:pic>
                <pic:nvPicPr>
                  <pic:cNvPr id="0" name="Picture 1"/>
                  <pic:cNvPicPr/>
                </pic:nvPicPr>
                <pic:blipFill>
                  <a:blip r:embed="Rf74cbd42c4d940b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937600" cy="720000"/>
                  </a:xfrm>
                  <a:prstGeom prst="rect">
                    <a:avLst/>
                  </a:prstGeom>
                </pic:spPr>
              </pic:pic>
            </a:graphicData>
          </a:graphic>
        </wp:inline>
      </w:drawing>
    </w:r>
  </w:p>
  <w:p w:rsidR="0004356D" w:rsidP="009656E3" w:rsidRDefault="0004356D" w14:paraId="43EE686A"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D0950"/>
    <w:multiLevelType w:val="hybridMultilevel"/>
    <w:tmpl w:val="067891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5981ECA"/>
    <w:multiLevelType w:val="hybridMultilevel"/>
    <w:tmpl w:val="C5247F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65A3AC5"/>
    <w:multiLevelType w:val="hybridMultilevel"/>
    <w:tmpl w:val="90F0C238"/>
    <w:lvl w:ilvl="0" w:tplc="8668B3F6">
      <w:numFmt w:val="bullet"/>
      <w:lvlText w:val=""/>
      <w:lvlJc w:val="left"/>
      <w:pPr>
        <w:ind w:left="720" w:hanging="360"/>
      </w:pPr>
      <w:rPr>
        <w:rFonts w:hint="default" w:ascii="Symbol" w:hAnsi="Symbol" w:eastAsia="Times New Roman" w:cs="Aria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1D1C753F"/>
    <w:multiLevelType w:val="hybridMultilevel"/>
    <w:tmpl w:val="FFB2F50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 w15:restartNumberingAfterBreak="0">
    <w:nsid w:val="42F56205"/>
    <w:multiLevelType w:val="hybridMultilevel"/>
    <w:tmpl w:val="41E449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1246AE9"/>
    <w:multiLevelType w:val="hybridMultilevel"/>
    <w:tmpl w:val="54FE04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90E7DE7"/>
    <w:multiLevelType w:val="hybridMultilevel"/>
    <w:tmpl w:val="DA5A3208"/>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num w:numId="1">
    <w:abstractNumId w:val="2"/>
  </w:num>
  <w:num w:numId="2">
    <w:abstractNumId w:val="6"/>
  </w:num>
  <w:num w:numId="3">
    <w:abstractNumId w:val="3"/>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6C7"/>
    <w:rsid w:val="0002179A"/>
    <w:rsid w:val="0004356D"/>
    <w:rsid w:val="000471D9"/>
    <w:rsid w:val="00051BF8"/>
    <w:rsid w:val="000B0353"/>
    <w:rsid w:val="00106F44"/>
    <w:rsid w:val="00172ECC"/>
    <w:rsid w:val="0018372E"/>
    <w:rsid w:val="002119AA"/>
    <w:rsid w:val="00215C69"/>
    <w:rsid w:val="00230E13"/>
    <w:rsid w:val="002A26C7"/>
    <w:rsid w:val="00326076"/>
    <w:rsid w:val="00380F55"/>
    <w:rsid w:val="00395F71"/>
    <w:rsid w:val="00397E13"/>
    <w:rsid w:val="003C170C"/>
    <w:rsid w:val="003C2AEC"/>
    <w:rsid w:val="0040454C"/>
    <w:rsid w:val="00457E55"/>
    <w:rsid w:val="00476319"/>
    <w:rsid w:val="004777FC"/>
    <w:rsid w:val="004B38B2"/>
    <w:rsid w:val="00502458"/>
    <w:rsid w:val="00544DA9"/>
    <w:rsid w:val="0056470A"/>
    <w:rsid w:val="00586579"/>
    <w:rsid w:val="00593648"/>
    <w:rsid w:val="006043AA"/>
    <w:rsid w:val="00620474"/>
    <w:rsid w:val="006541C6"/>
    <w:rsid w:val="006B33F8"/>
    <w:rsid w:val="006B7BB0"/>
    <w:rsid w:val="00714454"/>
    <w:rsid w:val="007B4918"/>
    <w:rsid w:val="007E6309"/>
    <w:rsid w:val="00843510"/>
    <w:rsid w:val="008B17E9"/>
    <w:rsid w:val="00910F5C"/>
    <w:rsid w:val="00922B67"/>
    <w:rsid w:val="009C4347"/>
    <w:rsid w:val="00A132AC"/>
    <w:rsid w:val="00A174DA"/>
    <w:rsid w:val="00A3456B"/>
    <w:rsid w:val="00A35E41"/>
    <w:rsid w:val="00A5434F"/>
    <w:rsid w:val="00A73796"/>
    <w:rsid w:val="00A81464"/>
    <w:rsid w:val="00A83780"/>
    <w:rsid w:val="00AB0AA8"/>
    <w:rsid w:val="00B17C8D"/>
    <w:rsid w:val="00B40CC4"/>
    <w:rsid w:val="00B62882"/>
    <w:rsid w:val="00B83A4D"/>
    <w:rsid w:val="00BA05A3"/>
    <w:rsid w:val="00BA5DE9"/>
    <w:rsid w:val="00BF58D1"/>
    <w:rsid w:val="00C25F69"/>
    <w:rsid w:val="00C434E0"/>
    <w:rsid w:val="00C703BB"/>
    <w:rsid w:val="00CF3883"/>
    <w:rsid w:val="00D1285E"/>
    <w:rsid w:val="00D70C36"/>
    <w:rsid w:val="00DE2215"/>
    <w:rsid w:val="00E757CB"/>
    <w:rsid w:val="00EA4985"/>
    <w:rsid w:val="00EF3E30"/>
    <w:rsid w:val="00F027B3"/>
    <w:rsid w:val="00F127FC"/>
    <w:rsid w:val="00F16D0A"/>
    <w:rsid w:val="00F3130A"/>
    <w:rsid w:val="00FC6EAE"/>
    <w:rsid w:val="0296F776"/>
    <w:rsid w:val="05CE71EF"/>
    <w:rsid w:val="08328997"/>
    <w:rsid w:val="0BF57BA6"/>
    <w:rsid w:val="0CF7993C"/>
    <w:rsid w:val="10725CC8"/>
    <w:rsid w:val="15054771"/>
    <w:rsid w:val="1A5DE87F"/>
    <w:rsid w:val="20606488"/>
    <w:rsid w:val="2329261D"/>
    <w:rsid w:val="26EC6656"/>
    <w:rsid w:val="2B8FD35F"/>
    <w:rsid w:val="2FCE7AE4"/>
    <w:rsid w:val="31121849"/>
    <w:rsid w:val="326BABA9"/>
    <w:rsid w:val="3277EE9E"/>
    <w:rsid w:val="36D32C77"/>
    <w:rsid w:val="3B38DFC6"/>
    <w:rsid w:val="3C55FC8A"/>
    <w:rsid w:val="498DA465"/>
    <w:rsid w:val="4D81001A"/>
    <w:rsid w:val="4DFDACE2"/>
    <w:rsid w:val="4F013FFD"/>
    <w:rsid w:val="4FAD5B08"/>
    <w:rsid w:val="50C87204"/>
    <w:rsid w:val="5286C209"/>
    <w:rsid w:val="52B6147A"/>
    <w:rsid w:val="55912628"/>
    <w:rsid w:val="5937251D"/>
    <w:rsid w:val="5AD538E6"/>
    <w:rsid w:val="5E0CD9A8"/>
    <w:rsid w:val="5FEC7208"/>
    <w:rsid w:val="66B63C79"/>
    <w:rsid w:val="67B2B564"/>
    <w:rsid w:val="69E65EE6"/>
    <w:rsid w:val="6D848A5F"/>
    <w:rsid w:val="714B93BF"/>
    <w:rsid w:val="725685D6"/>
    <w:rsid w:val="7749415D"/>
    <w:rsid w:val="7A043D65"/>
    <w:rsid w:val="7D7F2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E97D1"/>
  <w15:chartTrackingRefBased/>
  <w15:docId w15:val="{C49F0943-F0EF-48C4-9BAF-E9BFE52F8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A26C7"/>
    <w:pPr>
      <w:spacing w:after="0" w:line="240" w:lineRule="auto"/>
    </w:pPr>
    <w:rPr>
      <w:rFonts w:ascii="Times New Roman" w:hAnsi="Times New Roman" w:eastAsia="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2A26C7"/>
    <w:pPr>
      <w:spacing w:after="0" w:line="240" w:lineRule="auto"/>
    </w:pPr>
  </w:style>
  <w:style w:type="paragraph" w:styleId="Header">
    <w:name w:val="header"/>
    <w:basedOn w:val="Normal"/>
    <w:link w:val="HeaderChar"/>
    <w:uiPriority w:val="99"/>
    <w:unhideWhenUsed/>
    <w:rsid w:val="002A26C7"/>
    <w:pPr>
      <w:tabs>
        <w:tab w:val="center" w:pos="4513"/>
        <w:tab w:val="right" w:pos="9026"/>
      </w:tabs>
    </w:pPr>
  </w:style>
  <w:style w:type="character" w:styleId="HeaderChar" w:customStyle="1">
    <w:name w:val="Header Char"/>
    <w:basedOn w:val="DefaultParagraphFont"/>
    <w:link w:val="Header"/>
    <w:uiPriority w:val="99"/>
    <w:rsid w:val="002A26C7"/>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2A26C7"/>
    <w:pPr>
      <w:ind w:left="720"/>
      <w:contextualSpacing/>
    </w:pPr>
  </w:style>
  <w:style w:type="paragraph" w:styleId="Footer">
    <w:name w:val="footer"/>
    <w:basedOn w:val="Normal"/>
    <w:link w:val="FooterChar"/>
    <w:uiPriority w:val="99"/>
    <w:unhideWhenUsed/>
    <w:rsid w:val="00C703BB"/>
    <w:pPr>
      <w:tabs>
        <w:tab w:val="center" w:pos="4513"/>
        <w:tab w:val="right" w:pos="9026"/>
      </w:tabs>
    </w:pPr>
  </w:style>
  <w:style w:type="character" w:styleId="FooterChar" w:customStyle="1">
    <w:name w:val="Footer Char"/>
    <w:basedOn w:val="DefaultParagraphFont"/>
    <w:link w:val="Footer"/>
    <w:uiPriority w:val="99"/>
    <w:rsid w:val="00C703BB"/>
    <w:rPr>
      <w:rFonts w:ascii="Times New Roman" w:hAnsi="Times New Roman" w:eastAsia="Times New Roman" w:cs="Times New Roman"/>
      <w:sz w:val="24"/>
      <w:szCs w:val="24"/>
      <w:lang w:eastAsia="en-GB"/>
    </w:rPr>
  </w:style>
  <w:style w:type="paragraph" w:styleId="Standard" w:customStyle="1">
    <w:name w:val="Standard"/>
    <w:rsid w:val="00BF58D1"/>
    <w:pPr>
      <w:widowControl w:val="0"/>
      <w:suppressAutoHyphens/>
      <w:autoSpaceDN w:val="0"/>
      <w:spacing w:after="0" w:line="240" w:lineRule="auto"/>
      <w:textAlignment w:val="baseline"/>
    </w:pPr>
    <w:rPr>
      <w:rFonts w:ascii="Times New Roman" w:hAnsi="Times New Roman" w:eastAsia="SimSun" w:cs="Arial"/>
      <w:kern w:val="3"/>
      <w:sz w:val="24"/>
      <w:szCs w:val="24"/>
      <w:lang w:eastAsia="zh-CN" w:bidi="hi-IN"/>
    </w:rPr>
  </w:style>
  <w:style w:type="character" w:styleId="normaltextrun" w:customStyle="1">
    <w:name w:val="normaltextrun"/>
    <w:basedOn w:val="DefaultParagraphFont"/>
    <w:rsid w:val="00910F5C"/>
  </w:style>
  <w:style w:type="character" w:styleId="Hyperlink">
    <w:name w:val="Hyperlink"/>
    <w:basedOn w:val="DefaultParagraphFont"/>
    <w:uiPriority w:val="99"/>
    <w:unhideWhenUsed/>
    <w:rsid w:val="00CF3883"/>
    <w:rPr>
      <w:color w:val="0563C1" w:themeColor="hyperlink"/>
      <w:u w:val="single"/>
    </w:rPr>
  </w:style>
  <w:style w:type="character" w:styleId="UnresolvedMention">
    <w:name w:val="Unresolved Mention"/>
    <w:basedOn w:val="DefaultParagraphFont"/>
    <w:uiPriority w:val="99"/>
    <w:semiHidden/>
    <w:unhideWhenUsed/>
    <w:rsid w:val="00CF3883"/>
    <w:rPr>
      <w:color w:val="605E5C"/>
      <w:shd w:val="clear" w:color="auto" w:fill="E1DFDD"/>
    </w:rPr>
  </w:style>
  <w:style w:type="character" w:styleId="FollowedHyperlink">
    <w:name w:val="FollowedHyperlink"/>
    <w:basedOn w:val="DefaultParagraphFont"/>
    <w:uiPriority w:val="99"/>
    <w:semiHidden/>
    <w:unhideWhenUsed/>
    <w:rsid w:val="000435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http://www.healthwatchslough.co.uk" TargetMode="External" Id="R7829443f043a4c68" /></Relationships>
</file>

<file path=word/_rels/footer1.xml.rels><?xml version="1.0" encoding="UTF-8" standalone="yes"?>
<Relationships xmlns="http://schemas.openxmlformats.org/package/2006/relationships"><Relationship Id="rId2" Type="http://schemas.openxmlformats.org/officeDocument/2006/relationships/hyperlink" Target="mailto:hrsupport@helpandcare.org.uk" TargetMode="External"/><Relationship Id="rId1" Type="http://schemas.openxmlformats.org/officeDocument/2006/relationships/hyperlink" Target="mailto:info@healthwatchslough.co.uk" TargetMode="External"/></Relationships>
</file>

<file path=word/_rels/header1.xml.rels>&#65279;<?xml version="1.0" encoding="utf-8"?><Relationships xmlns="http://schemas.openxmlformats.org/package/2006/relationships"><Relationship Type="http://schemas.openxmlformats.org/officeDocument/2006/relationships/image" Target="/media/image3.png" Id="Rf74cbd42c4d940b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C40FB5EC6DBA4BA121D4ABA60ABBAB" ma:contentTypeVersion="12" ma:contentTypeDescription="Create a new document." ma:contentTypeScope="" ma:versionID="77810e193303cfb238ed573b5ff40db8">
  <xsd:schema xmlns:xsd="http://www.w3.org/2001/XMLSchema" xmlns:xs="http://www.w3.org/2001/XMLSchema" xmlns:p="http://schemas.microsoft.com/office/2006/metadata/properties" xmlns:ns2="10294453-65f5-44fb-8737-ccd32b381359" xmlns:ns3="264b8c77-017e-4922-8b74-97b43cbcf703" targetNamespace="http://schemas.microsoft.com/office/2006/metadata/properties" ma:root="true" ma:fieldsID="ee5e5a7fd2aa818407c68ef3688572f0" ns2:_="" ns3:_="">
    <xsd:import namespace="10294453-65f5-44fb-8737-ccd32b381359"/>
    <xsd:import namespace="264b8c77-017e-4922-8b74-97b43cbcf7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94453-65f5-44fb-8737-ccd32b38135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4b8c77-017e-4922-8b74-97b43cbcf70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E19FFC-704F-44A8-A82D-B789FAE00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94453-65f5-44fb-8737-ccd32b381359"/>
    <ds:schemaRef ds:uri="264b8c77-017e-4922-8b74-97b43cbcf7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BC3132-CEDA-4C00-9D14-3D9A938953F2}">
  <ds:schemaRefs>
    <ds:schemaRef ds:uri="http://schemas.microsoft.com/sharepoint/v3/contenttype/forms"/>
  </ds:schemaRefs>
</ds:datastoreItem>
</file>

<file path=customXml/itemProps3.xml><?xml version="1.0" encoding="utf-8"?>
<ds:datastoreItem xmlns:ds="http://schemas.openxmlformats.org/officeDocument/2006/customXml" ds:itemID="{8BF5DB64-D32F-485E-963A-D39399551B65}">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Stacey Plumb</dc:creator>
  <keywords/>
  <dc:description/>
  <lastModifiedBy>Ceri Evans</lastModifiedBy>
  <revision>10</revision>
  <dcterms:created xsi:type="dcterms:W3CDTF">2021-01-06T08:31:00.0000000Z</dcterms:created>
  <dcterms:modified xsi:type="dcterms:W3CDTF">2021-02-16T12:34:37.4556108Z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0x010100D4C40FB5EC6DBA4BA121D4ABA60ABBAB</vt:lpwstr>
  </property>
</Properties>
</file>